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Jungle Avontuur: De Zoektocht naar de Verborgen Waterval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Dit script neemt leerlingen mee op een spannend avontuur in de jungle, waar ze leren over de natuur en samenwerking.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Sanne: Een nieuwsgierige en moedige ontdekkingsreiziger die dol is op avontuur en graag nieuwe dingen leert.</w:t>
      </w:r>
    </w:p>
    <w:p>
      <w:pPr>
        <w:pStyle w:val="ListBullet"/>
      </w:pPr>
      <w:r>
        <w:t>• Ravi: Een slimme en voorzichtige natuurkenner met een passie voor de jungle en alle dieren die er leven.</w:t>
      </w:r>
    </w:p>
    <w:p>
      <w:pPr>
        <w:pStyle w:val="Heading1"/>
      </w:pPr>
      <w:r>
        <w:t>Het Toneel</w:t>
      </w:r>
    </w:p>
    <w:p>
      <w:r>
        <w:t>In het midden van een weelderige, groene jungle. De geluiden van vogels en stromend water zijn te horen.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[Sanne]: (kijkt om zich heen) Wow, kijk eens hoe groen alles hier is, Ravi! We zijn echt diep in de jungle.</w:t>
        <w:br/>
        <w:t>[Ravi]: (wijzend naar een plant) Ja, en zie je die plant daar? Dat is een medicinale plant die genezers gebruiken.</w:t>
        <w:br/>
        <w:t>[Sanne]: (enthousiast) Dat is geweldig! Kun je me er meer over vertellen?</w:t>
        <w:br/>
        <w:t>[Ravi]: (knikkend) Natuurlijk. De bladeren worden gebruikt om wonden te helen. De jungle zit vol verrassingen.</w:t>
        <w:br/>
        <w:t>[Sanne]: (lacht) Ik ben zo blij dat je mee bent. Zonder jou zou ik deze dingen niet opmerken.</w:t>
        <w:br/>
        <w:t>[Ravi]: (lachend) En zonder jou zou ik de verborgen waterval nooit vinden. Laten we verder zoeken.</w:t>
        <w:br/>
        <w:t>[Sanne]: (luisterend) Hoor je dat? Dat klinkt als stromend water!</w:t>
        <w:br/>
        <w:t>[Ravi]: (luisterend) Ja, laten we die kant op gaan. Misschien vinden we de waterval daar.</w:t>
        <w:br/>
        <w:t>[Sanne]: (loopt voorzichtig) Pas op voor de wortels op de grond, Ravi.</w:t>
        <w:br/>
        <w:t>[Ravi]: (voorzichtig) Dank je, Sanne. Het is belangrijk om niet te struikelen.</w:t>
        <w:br/>
        <w:t>[Sanne]: (wijzend naar een vlinder) Kijk, wat een mooie vlinder! Wat voor soort is dat?</w:t>
        <w:br/>
        <w:t>[Ravi]: (glimlachend) Dat is een Morpho-vlinder. Ze komen veel voor in de regenwouden.</w:t>
        <w:br/>
        <w:t>[Sanne]: (verwonderd) Wat een prachtige kleuren!</w:t>
        <w:br/>
        <w:t>[Ravi]: (glimlachend) Ja, de natuur is een ware kunstenaar.</w:t>
        <w:br/>
        <w:t>[Sanne]: (stilstaand) Ik hoor het water steeds dichterbij komen!</w:t>
        <w:br/>
        <w:t>[Ravi]: (enthousiast) We zijn er bijna! Ik kan niet wachten om het te zien.</w:t>
        <w:br/>
        <w:t>[Sanne]: (blij) Wat een avontuur! Ik leer zoveel van jou, Ravi.</w:t>
        <w:br/>
        <w:t>[Ravi]: (bescheiden) En ik van jou, Sanne. Samen ontdekken we de geheimen van de jungle.</w:t>
        <w:br/>
        <w:t>[Sanne]: (wijzend) Kijk daar! Ik zie de waterval al!</w:t>
        <w:br/>
        <w:t>[Ravi]: (verwonderd) Het is zelfs mooier dan ik had gedacht.</w:t>
        <w:br/>
        <w:t>[Sanne]: (trots) We hebben het gevonden, Ravi! Ons jungle avontuur was een succes.</w:t>
        <w:br/>
        <w:t>[Ravi]: (glimlachend) Ja, en er is nog zoveel meer te ontdekken.</w:t>
      </w:r>
    </w:p>
    <w:p>
      <w:pPr>
        <w:pStyle w:val="Heading1"/>
      </w:pPr>
      <w:r>
        <w:t>Regie-aanwijzingen</w:t>
      </w:r>
    </w:p>
    <w:p>
      <w:r>
        <w:t>De acteurs moeten energie en verwondering tonen. Geluiden van de jungle kunnen worden nagebootst door de acteurs of via een eenvoudige opname.</w:t>
      </w:r>
    </w:p>
    <w:p>
      <w:pPr>
        <w:pStyle w:val="Heading1"/>
      </w:pPr>
      <w:r>
        <w:t>Leerdoelen</w:t>
      </w:r>
    </w:p>
    <w:p>
      <w:r>
        <w:t>Leerlingen leren over de biodiversiteit van de jungle, medicinale planten en de rol van ontdekkingsreizigers.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